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07D34">
        <w:t xml:space="preserve"> </w:t>
      </w:r>
      <w:r w:rsidR="003E768D">
        <w:t>1</w:t>
      </w:r>
      <w:r w:rsidR="00D1561E">
        <w:t>4</w:t>
      </w:r>
      <w:r w:rsidR="00DA2A2C">
        <w:t>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407D34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07D34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</w:t>
      </w:r>
      <w:r w:rsidR="00D1561E">
        <w:rPr>
          <w:rFonts w:ascii="Times New Roman" w:hAnsi="Times New Roman"/>
          <w:sz w:val="24"/>
        </w:rPr>
        <w:t>determine à Secretaria</w:t>
      </w:r>
      <w:r w:rsidR="00865DA6">
        <w:rPr>
          <w:rFonts w:ascii="Times New Roman" w:hAnsi="Times New Roman"/>
          <w:sz w:val="24"/>
        </w:rPr>
        <w:t xml:space="preserve"> competente</w:t>
      </w:r>
      <w:r w:rsidR="00D1561E">
        <w:rPr>
          <w:rFonts w:ascii="Times New Roman" w:hAnsi="Times New Roman"/>
          <w:sz w:val="24"/>
        </w:rPr>
        <w:t xml:space="preserve"> </w:t>
      </w:r>
      <w:r w:rsidR="00DA2A2C">
        <w:rPr>
          <w:rFonts w:ascii="Times New Roman" w:hAnsi="Times New Roman"/>
          <w:sz w:val="24"/>
        </w:rPr>
        <w:t>a instalação de boca de lobo na Rua Padre Felipe dos Santos, esquina com a Rua Alfredo Petry. Foto em anexo.</w:t>
      </w:r>
    </w:p>
    <w:p w:rsidR="004A5D76" w:rsidRDefault="004A5D76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1561E" w:rsidRDefault="00D1561E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A2A2C">
        <w:rPr>
          <w:rFonts w:ascii="Times New Roman" w:hAnsi="Times New Roman"/>
          <w:sz w:val="24"/>
        </w:rPr>
        <w:t>o local acima referido padece d</w:t>
      </w:r>
      <w:r w:rsidR="004A5D76">
        <w:rPr>
          <w:rFonts w:ascii="Times New Roman" w:hAnsi="Times New Roman"/>
          <w:sz w:val="24"/>
        </w:rPr>
        <w:t>a instalação de um bueiro, pois</w:t>
      </w:r>
      <w:r w:rsidR="00DA2A2C">
        <w:rPr>
          <w:rFonts w:ascii="Times New Roman" w:hAnsi="Times New Roman"/>
          <w:sz w:val="24"/>
        </w:rPr>
        <w:t xml:space="preserve"> os já existentes nã</w:t>
      </w:r>
      <w:r w:rsidR="004A5D76">
        <w:rPr>
          <w:rFonts w:ascii="Times New Roman" w:hAnsi="Times New Roman"/>
          <w:sz w:val="24"/>
        </w:rPr>
        <w:t>o dão a necessária vazão à água</w:t>
      </w:r>
      <w:bookmarkStart w:id="0" w:name="_GoBack"/>
      <w:bookmarkEnd w:id="0"/>
      <w:r w:rsidR="00DA2A2C">
        <w:rPr>
          <w:rFonts w:ascii="Times New Roman" w:hAnsi="Times New Roman"/>
          <w:sz w:val="24"/>
        </w:rPr>
        <w:t xml:space="preserve"> deixando a rua alagada, causando os mais diversos transtornos à população que mora e transita pelo local.</w:t>
      </w:r>
    </w:p>
    <w:p w:rsidR="008514CA" w:rsidRDefault="008514CA" w:rsidP="00407D3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Pr="006D367C" w:rsidRDefault="00407D34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A5D76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5DA6"/>
    <w:rsid w:val="00866AF0"/>
    <w:rsid w:val="008825BF"/>
    <w:rsid w:val="00886BBF"/>
    <w:rsid w:val="00891DBC"/>
    <w:rsid w:val="00892D5D"/>
    <w:rsid w:val="008930A1"/>
    <w:rsid w:val="008B2CD0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B2E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561E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A2A2C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40CB9-D15C-4E52-946C-774C905C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2016-02-12T12:55:00Z</cp:lastPrinted>
  <dcterms:created xsi:type="dcterms:W3CDTF">2016-02-24T17:35:00Z</dcterms:created>
  <dcterms:modified xsi:type="dcterms:W3CDTF">2016-02-24T18:03:00Z</dcterms:modified>
</cp:coreProperties>
</file>